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87" w:rsidRPr="005E5B87" w:rsidRDefault="006639C2" w:rsidP="005E5B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50505"/>
          <w:kern w:val="36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color w:val="050505"/>
          <w:kern w:val="36"/>
          <w:sz w:val="32"/>
          <w:szCs w:val="32"/>
          <w:lang w:eastAsia="tr-TR"/>
        </w:rPr>
        <w:t>Eski Hükümlü</w:t>
      </w:r>
      <w:r w:rsidR="005E5B87" w:rsidRPr="005E5B87">
        <w:rPr>
          <w:rFonts w:ascii="Times New Roman" w:eastAsia="Times New Roman" w:hAnsi="Times New Roman" w:cs="Times New Roman"/>
          <w:b/>
          <w:color w:val="050505"/>
          <w:kern w:val="36"/>
          <w:sz w:val="32"/>
          <w:szCs w:val="32"/>
          <w:lang w:eastAsia="tr-TR"/>
        </w:rPr>
        <w:t xml:space="preserve"> İşçi Alımı Mülakat Sonucu</w:t>
      </w:r>
    </w:p>
    <w:p w:rsidR="005E5B87" w:rsidRPr="006951CE" w:rsidRDefault="005E5B87">
      <w:pPr>
        <w:rPr>
          <w:rFonts w:ascii="Times New Roman" w:hAnsi="Times New Roman" w:cs="Times New Roman"/>
          <w:color w:val="535353"/>
          <w:sz w:val="24"/>
          <w:szCs w:val="24"/>
          <w:shd w:val="clear" w:color="auto" w:fill="FFFFFF"/>
        </w:rPr>
      </w:pPr>
    </w:p>
    <w:p w:rsidR="001C57E6" w:rsidRPr="00391D89" w:rsidRDefault="005E5B87">
      <w:pPr>
        <w:rPr>
          <w:rFonts w:ascii="Times" w:hAnsi="Times" w:cs="Times New Roman"/>
          <w:color w:val="535353"/>
          <w:sz w:val="24"/>
          <w:szCs w:val="24"/>
          <w:shd w:val="clear" w:color="auto" w:fill="FFFFFF"/>
        </w:rPr>
      </w:pP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İ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limiz s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n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rlar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i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erisinde Bakanl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ığı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m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z i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ş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yerlerinde 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al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ış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an toplam i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ş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i say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s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esas al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narak 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İ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 baz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="0029349C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nda tespit edilen Eski Hükümlü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i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ş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i a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ığı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m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z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n kapat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lmas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i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in 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İ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 M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ü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d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ü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rl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ü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ğ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ü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m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ü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zde a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lan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 </w:t>
      </w:r>
      <w:r w:rsidR="0029349C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2 (iki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) </w:t>
      </w:r>
      <w:r w:rsidR="0029349C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Eski Hükümlü 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daimi i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ş</w:t>
      </w:r>
      <w:r w:rsidRPr="00391D89">
        <w:rPr>
          <w:rFonts w:ascii="Times" w:hAnsi="Times" w:cs="Times"/>
          <w:color w:val="535353"/>
          <w:sz w:val="24"/>
          <w:szCs w:val="24"/>
          <w:shd w:val="clear" w:color="auto" w:fill="FFFFFF"/>
        </w:rPr>
        <w:t>ç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i kadrosu</w:t>
      </w:r>
      <w:r w:rsidR="0029349C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için 14.01.2025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tarihinde saat 14:00'da yap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lan sözlü s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nav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as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="0029349C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l</w:t>
      </w:r>
      <w:r w:rsidR="00A816B2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kazanan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 adaylar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n isimleri a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ş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a</w:t>
      </w:r>
      <w:r w:rsidRPr="00391D89">
        <w:rPr>
          <w:rFonts w:ascii="Cambria" w:hAnsi="Cambria" w:cs="Cambria"/>
          <w:color w:val="535353"/>
          <w:sz w:val="24"/>
          <w:szCs w:val="24"/>
          <w:shd w:val="clear" w:color="auto" w:fill="FFFFFF"/>
        </w:rPr>
        <w:t>ğı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 xml:space="preserve">da </w:t>
      </w:r>
      <w:r w:rsidR="0029349C">
        <w:rPr>
          <w:rFonts w:ascii="Times" w:hAnsi="Times" w:cs="Times"/>
          <w:color w:val="535353"/>
          <w:sz w:val="24"/>
          <w:szCs w:val="24"/>
          <w:shd w:val="clear" w:color="auto" w:fill="FFFFFF"/>
        </w:rPr>
        <w:t>belirtilmiştir</w:t>
      </w:r>
      <w:r w:rsidRPr="00391D89">
        <w:rPr>
          <w:rFonts w:ascii="Times" w:hAnsi="Times" w:cs="Times New Roman"/>
          <w:color w:val="535353"/>
          <w:sz w:val="24"/>
          <w:szCs w:val="24"/>
          <w:shd w:val="clear" w:color="auto" w:fill="FFFFFF"/>
        </w:rPr>
        <w:t>.</w:t>
      </w:r>
    </w:p>
    <w:tbl>
      <w:tblPr>
        <w:tblW w:w="508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  <w:gridCol w:w="1793"/>
        <w:gridCol w:w="1888"/>
        <w:gridCol w:w="1789"/>
      </w:tblGrid>
      <w:tr w:rsidR="0029349C" w:rsidRPr="006951CE" w:rsidTr="0029349C">
        <w:tc>
          <w:tcPr>
            <w:tcW w:w="37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6951CE" w:rsidRDefault="0029349C" w:rsidP="0029349C">
            <w:pPr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535353"/>
                <w:sz w:val="24"/>
                <w:szCs w:val="24"/>
              </w:rPr>
              <w:t>ESKİ HÜKÜMLÜ</w:t>
            </w:r>
          </w:p>
        </w:tc>
        <w:tc>
          <w:tcPr>
            <w:tcW w:w="17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6951CE" w:rsidRDefault="005E5B87" w:rsidP="005E5B87">
            <w:pPr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6951CE">
              <w:rPr>
                <w:rStyle w:val="Gl"/>
                <w:rFonts w:ascii="Times New Roman" w:hAnsi="Times New Roman" w:cs="Times New Roman"/>
                <w:color w:val="535353"/>
                <w:sz w:val="24"/>
                <w:szCs w:val="24"/>
              </w:rPr>
              <w:t>ADI-SOYADI</w:t>
            </w:r>
          </w:p>
        </w:tc>
        <w:tc>
          <w:tcPr>
            <w:tcW w:w="1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6951CE" w:rsidRDefault="005E5B87" w:rsidP="005E5B87">
            <w:pPr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6951CE">
              <w:rPr>
                <w:rStyle w:val="Gl"/>
                <w:rFonts w:ascii="Times New Roman" w:hAnsi="Times New Roman" w:cs="Times New Roman"/>
                <w:color w:val="535353"/>
                <w:sz w:val="24"/>
                <w:szCs w:val="24"/>
              </w:rPr>
              <w:t>T.C</w:t>
            </w:r>
          </w:p>
        </w:tc>
        <w:tc>
          <w:tcPr>
            <w:tcW w:w="17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6951CE" w:rsidRDefault="005E5B87" w:rsidP="005E5B87">
            <w:pPr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6951CE">
              <w:rPr>
                <w:rStyle w:val="Gl"/>
                <w:rFonts w:ascii="Times New Roman" w:hAnsi="Times New Roman" w:cs="Times New Roman"/>
                <w:color w:val="535353"/>
                <w:sz w:val="24"/>
                <w:szCs w:val="24"/>
              </w:rPr>
              <w:t>ALDIĞI PUAN</w:t>
            </w:r>
          </w:p>
        </w:tc>
      </w:tr>
      <w:tr w:rsidR="0029349C" w:rsidRPr="006951CE" w:rsidTr="006C662B">
        <w:tc>
          <w:tcPr>
            <w:tcW w:w="37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5E5B87" w:rsidRDefault="00E90C33" w:rsidP="0029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tr-TR"/>
              </w:rPr>
              <w:t>KAZANAN ADAY (ASİ</w:t>
            </w:r>
            <w:r w:rsidR="005E5B87" w:rsidRPr="006951CE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tr-TR"/>
              </w:rPr>
              <w:t>L)</w:t>
            </w:r>
          </w:p>
        </w:tc>
        <w:tc>
          <w:tcPr>
            <w:tcW w:w="17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5E5B87" w:rsidRDefault="006C662B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  <w:t>MUSTAFA POLAT</w:t>
            </w:r>
          </w:p>
        </w:tc>
        <w:tc>
          <w:tcPr>
            <w:tcW w:w="1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E90C33" w:rsidRDefault="00967A2A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38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…….</w:t>
            </w:r>
            <w:proofErr w:type="gramEnd"/>
            <w:r w:rsidR="006C662B"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7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E90C33" w:rsidRDefault="006C662B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66,8971</w:t>
            </w:r>
          </w:p>
        </w:tc>
      </w:tr>
      <w:tr w:rsidR="0029349C" w:rsidRPr="006951CE" w:rsidTr="006C662B">
        <w:tc>
          <w:tcPr>
            <w:tcW w:w="37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5B87" w:rsidRPr="005E5B87" w:rsidRDefault="005E5B87" w:rsidP="0029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</w:pPr>
            <w:r w:rsidRPr="006951CE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tr-TR"/>
              </w:rPr>
              <w:t>KAZANAN</w:t>
            </w:r>
            <w:r w:rsidR="0029349C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tr-TR"/>
              </w:rPr>
              <w:t xml:space="preserve"> ADAY (ASİL</w:t>
            </w:r>
            <w:r w:rsidRPr="006951CE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5E5B87" w:rsidRDefault="006C662B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tr-TR"/>
              </w:rPr>
              <w:t>GİZEM KARASU</w:t>
            </w:r>
          </w:p>
        </w:tc>
        <w:tc>
          <w:tcPr>
            <w:tcW w:w="1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E90C33" w:rsidRDefault="00967A2A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…….</w:t>
            </w:r>
            <w:proofErr w:type="gramEnd"/>
            <w:r w:rsidR="006C662B"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7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5B87" w:rsidRPr="00E90C33" w:rsidRDefault="006C662B" w:rsidP="005E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4"/>
                <w:szCs w:val="24"/>
                <w:lang w:eastAsia="tr-TR"/>
              </w:rPr>
              <w:t>65,9451</w:t>
            </w:r>
          </w:p>
        </w:tc>
      </w:tr>
    </w:tbl>
    <w:p w:rsidR="005E5B87" w:rsidRDefault="005E5B87"/>
    <w:p w:rsidR="0034007D" w:rsidRDefault="0034007D">
      <w:bookmarkStart w:id="0" w:name="_GoBack"/>
      <w:bookmarkEnd w:id="0"/>
    </w:p>
    <w:sectPr w:rsidR="0034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87"/>
    <w:rsid w:val="001C57E6"/>
    <w:rsid w:val="0029349C"/>
    <w:rsid w:val="0034007D"/>
    <w:rsid w:val="00391D89"/>
    <w:rsid w:val="00440BE5"/>
    <w:rsid w:val="005E5B87"/>
    <w:rsid w:val="006639C2"/>
    <w:rsid w:val="006951CE"/>
    <w:rsid w:val="006C662B"/>
    <w:rsid w:val="007A2E4A"/>
    <w:rsid w:val="00967A2A"/>
    <w:rsid w:val="00A816B2"/>
    <w:rsid w:val="00D82D6E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F494"/>
  <w15:chartTrackingRefBased/>
  <w15:docId w15:val="{D6924F41-8E5B-46E0-B190-F0BCE02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E5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5B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E5B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179A1-562D-4C88-A5CF-50FF4F8D82A9}"/>
</file>

<file path=customXml/itemProps2.xml><?xml version="1.0" encoding="utf-8"?>
<ds:datastoreItem xmlns:ds="http://schemas.openxmlformats.org/officeDocument/2006/customXml" ds:itemID="{57DC1036-1D70-4E9A-8364-0A1A2BC2D61F}"/>
</file>

<file path=customXml/itemProps3.xml><?xml version="1.0" encoding="utf-8"?>
<ds:datastoreItem xmlns:ds="http://schemas.openxmlformats.org/officeDocument/2006/customXml" ds:itemID="{EC6C8501-F693-4A85-883D-0574C51F0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IŞIK</dc:creator>
  <cp:keywords/>
  <dc:description/>
  <cp:lastModifiedBy>Murat IŞIK</cp:lastModifiedBy>
  <cp:revision>3</cp:revision>
  <dcterms:created xsi:type="dcterms:W3CDTF">2025-01-16T08:13:00Z</dcterms:created>
  <dcterms:modified xsi:type="dcterms:W3CDTF">2025-01-17T09:49:00Z</dcterms:modified>
</cp:coreProperties>
</file>